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line="252" w:lineRule="exact"/>
        <w:ind w:right="293"/>
        <w:jc w:val="righ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895350</wp:posOffset>
            </wp:positionH>
            <wp:positionV relativeFrom="paragraph">
              <wp:posOffset>-305694</wp:posOffset>
            </wp:positionV>
            <wp:extent cx="1394583" cy="66466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583" cy="664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LISA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line="252" w:lineRule="exact"/>
        <w:ind w:right="292"/>
        <w:jc w:val="right"/>
      </w:pPr>
      <w:r>
        <w:rPr/>
        <w:t>Maardu</w:t>
      </w:r>
      <w:r>
        <w:rPr>
          <w:spacing w:val="-4"/>
        </w:rPr>
        <w:t> </w:t>
      </w:r>
      <w:r>
        <w:rPr/>
        <w:t>Linnavalitsuse</w:t>
      </w:r>
    </w:p>
    <w:p>
      <w:pPr>
        <w:pStyle w:val="BodyText"/>
        <w:spacing w:line="252" w:lineRule="exact" w:before="2"/>
        <w:ind w:right="291"/>
        <w:jc w:val="right"/>
      </w:pPr>
      <w:r>
        <w:rPr/>
        <w:t>05.04.2022</w:t>
      </w:r>
    </w:p>
    <w:p>
      <w:pPr>
        <w:pStyle w:val="BodyText"/>
        <w:spacing w:line="252" w:lineRule="exact"/>
        <w:ind w:right="292"/>
        <w:jc w:val="right"/>
      </w:pPr>
      <w:r>
        <w:rPr/>
        <w:t>korraldusele nr</w:t>
      </w:r>
      <w:r>
        <w:rPr>
          <w:spacing w:val="-4"/>
        </w:rPr>
        <w:t> </w:t>
      </w:r>
      <w:r>
        <w:rPr/>
        <w:t>200</w:t>
      </w:r>
    </w:p>
    <w:p>
      <w:pPr>
        <w:pStyle w:val="BodyText"/>
        <w:spacing w:before="8"/>
        <w:rPr>
          <w:sz w:val="20"/>
        </w:rPr>
      </w:pPr>
    </w:p>
    <w:p>
      <w:pPr>
        <w:pStyle w:val="Title"/>
      </w:pPr>
      <w:r>
        <w:rPr/>
        <w:t>KOGUKONDLIKE ALGATUSTE TOETUSE TAOTLUS</w:t>
      </w:r>
    </w:p>
    <w:p>
      <w:pPr>
        <w:pStyle w:val="BodyText"/>
        <w:spacing w:before="1"/>
        <w:rPr>
          <w:b/>
          <w:sz w:val="2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9"/>
        <w:gridCol w:w="2263"/>
        <w:gridCol w:w="2297"/>
        <w:gridCol w:w="2604"/>
      </w:tblGrid>
      <w:tr>
        <w:trPr>
          <w:trHeight w:val="496" w:hRule="atLeast"/>
        </w:trPr>
        <w:tc>
          <w:tcPr>
            <w:tcW w:w="9463" w:type="dxa"/>
            <w:gridSpan w:val="4"/>
            <w:shd w:val="clear" w:color="auto" w:fill="C5D9F0"/>
          </w:tcPr>
          <w:p>
            <w:pPr>
              <w:pStyle w:val="TableParagraph"/>
              <w:spacing w:before="127"/>
              <w:ind w:left="900" w:right="883"/>
              <w:jc w:val="center"/>
              <w:rPr>
                <w:sz w:val="22"/>
              </w:rPr>
            </w:pPr>
            <w:r>
              <w:rPr>
                <w:b/>
                <w:w w:val="95"/>
                <w:sz w:val="22"/>
              </w:rPr>
              <w:t>ANDMED TAOTLEJA KOHTA </w:t>
            </w:r>
            <w:r>
              <w:rPr>
                <w:w w:val="95"/>
                <w:sz w:val="22"/>
              </w:rPr>
              <w:t>- ДАННЫЕ О ХОДАТАЙСТВУЮЩЕМ ЛИЦЕ</w:t>
            </w:r>
          </w:p>
        </w:tc>
      </w:tr>
      <w:tr>
        <w:trPr>
          <w:trHeight w:val="1050" w:hRule="atLeast"/>
        </w:trPr>
        <w:tc>
          <w:tcPr>
            <w:tcW w:w="4562" w:type="dxa"/>
            <w:gridSpan w:val="2"/>
            <w:shd w:val="clear" w:color="auto" w:fill="C5D9F0"/>
          </w:tcPr>
          <w:p>
            <w:pPr>
              <w:pStyle w:val="TableParagraph"/>
              <w:spacing w:line="247" w:lineRule="auto" w:before="7"/>
              <w:ind w:left="110" w:right="362"/>
              <w:rPr>
                <w:sz w:val="22"/>
              </w:rPr>
            </w:pPr>
            <w:r>
              <w:rPr>
                <w:b/>
                <w:w w:val="90"/>
                <w:sz w:val="22"/>
              </w:rPr>
              <w:t>Ühingu/või füüsilise isiku nimi </w:t>
            </w:r>
            <w:r>
              <w:rPr>
                <w:w w:val="95"/>
                <w:sz w:val="22"/>
              </w:rPr>
              <w:t>Название объединения/или имя </w:t>
            </w:r>
            <w:r>
              <w:rPr>
                <w:sz w:val="22"/>
              </w:rPr>
              <w:t>физического лица</w:t>
            </w:r>
          </w:p>
        </w:tc>
        <w:tc>
          <w:tcPr>
            <w:tcW w:w="49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8" w:hRule="atLeast"/>
        </w:trPr>
        <w:tc>
          <w:tcPr>
            <w:tcW w:w="4562" w:type="dxa"/>
            <w:gridSpan w:val="2"/>
            <w:shd w:val="clear" w:color="auto" w:fill="C5D9F0"/>
          </w:tcPr>
          <w:p>
            <w:pPr>
              <w:pStyle w:val="TableParagraph"/>
              <w:spacing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Registrikood või isikukood</w:t>
            </w:r>
          </w:p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регистрационный код или личный код</w:t>
            </w:r>
          </w:p>
        </w:tc>
        <w:tc>
          <w:tcPr>
            <w:tcW w:w="49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2299" w:type="dxa"/>
            <w:tcBorders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Aadress</w:t>
            </w:r>
          </w:p>
          <w:p>
            <w:pPr>
              <w:pStyle w:val="TableParagraph"/>
              <w:spacing w:line="230" w:lineRule="exact" w:before="9"/>
              <w:ind w:left="110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7164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2299" w:type="dxa"/>
            <w:tcBorders>
              <w:right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Telefon</w:t>
            </w:r>
          </w:p>
          <w:p>
            <w:pPr>
              <w:pStyle w:val="TableParagraph"/>
              <w:spacing w:before="9"/>
              <w:ind w:left="110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26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97" w:type="dxa"/>
            <w:shd w:val="clear" w:color="auto" w:fill="C5D9F0"/>
          </w:tcPr>
          <w:p>
            <w:pPr>
              <w:pStyle w:val="TableParagraph"/>
              <w:spacing w:before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E-post</w:t>
            </w:r>
          </w:p>
          <w:p>
            <w:pPr>
              <w:pStyle w:val="TableParagraph"/>
              <w:spacing w:before="9"/>
              <w:ind w:left="108"/>
              <w:rPr>
                <w:sz w:val="22"/>
              </w:rPr>
            </w:pPr>
            <w:r>
              <w:rPr>
                <w:sz w:val="22"/>
              </w:rPr>
              <w:t>Электронная почта</w:t>
            </w:r>
          </w:p>
        </w:tc>
        <w:tc>
          <w:tcPr>
            <w:tcW w:w="26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2" w:hRule="atLeast"/>
        </w:trPr>
        <w:tc>
          <w:tcPr>
            <w:tcW w:w="4562" w:type="dxa"/>
            <w:gridSpan w:val="2"/>
            <w:shd w:val="clear" w:color="auto" w:fill="C5D9F0"/>
          </w:tcPr>
          <w:p>
            <w:pPr>
              <w:pStyle w:val="TableParagraph"/>
              <w:spacing w:before="7"/>
              <w:ind w:left="110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IBAN</w:t>
            </w:r>
            <w:r>
              <w:rPr>
                <w:b/>
                <w:spacing w:val="-22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kontonumber</w:t>
            </w:r>
            <w:r>
              <w:rPr>
                <w:b/>
                <w:spacing w:val="-21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ja</w:t>
            </w:r>
            <w:r>
              <w:rPr>
                <w:b/>
                <w:spacing w:val="-21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pank</w:t>
            </w:r>
          </w:p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IBAN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счёт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название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банка</w:t>
            </w:r>
          </w:p>
        </w:tc>
        <w:tc>
          <w:tcPr>
            <w:tcW w:w="490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31" w:hRule="atLeast"/>
        </w:trPr>
        <w:tc>
          <w:tcPr>
            <w:tcW w:w="9463" w:type="dxa"/>
            <w:gridSpan w:val="4"/>
            <w:shd w:val="clear" w:color="auto" w:fill="C5D9F0"/>
          </w:tcPr>
          <w:p>
            <w:pPr>
              <w:pStyle w:val="TableParagraph"/>
              <w:spacing w:line="249" w:lineRule="auto" w:before="7"/>
              <w:ind w:left="110" w:right="227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Ühingu kirjeldus - lühidalt kirjeldage, millega tegeleb teie ühing ning mis on selle olulisus </w:t>
            </w:r>
            <w:r>
              <w:rPr>
                <w:b/>
                <w:sz w:val="22"/>
              </w:rPr>
              <w:t>kogukonnas.</w:t>
            </w:r>
          </w:p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объединения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кратко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опишите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чем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занимается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Ваша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организация</w:t>
            </w:r>
          </w:p>
          <w:p>
            <w:pPr>
              <w:pStyle w:val="TableParagraph"/>
              <w:spacing w:line="230" w:lineRule="exact" w:before="9"/>
              <w:ind w:left="110"/>
              <w:rPr>
                <w:sz w:val="22"/>
              </w:rPr>
            </w:pPr>
            <w:r>
              <w:rPr>
                <w:sz w:val="22"/>
              </w:rPr>
              <w:t>и в чем ее ценность для общества</w:t>
            </w:r>
          </w:p>
        </w:tc>
      </w:tr>
      <w:tr>
        <w:trPr>
          <w:trHeight w:val="1658" w:hRule="atLeast"/>
        </w:trPr>
        <w:tc>
          <w:tcPr>
            <w:tcW w:w="946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8"/>
        <w:gridCol w:w="1645"/>
        <w:gridCol w:w="3862"/>
        <w:gridCol w:w="1570"/>
      </w:tblGrid>
      <w:tr>
        <w:trPr>
          <w:trHeight w:val="496" w:hRule="atLeast"/>
        </w:trPr>
        <w:tc>
          <w:tcPr>
            <w:tcW w:w="9425" w:type="dxa"/>
            <w:gridSpan w:val="4"/>
            <w:shd w:val="clear" w:color="auto" w:fill="C5D9F0"/>
          </w:tcPr>
          <w:p>
            <w:pPr>
              <w:pStyle w:val="TableParagraph"/>
              <w:spacing w:before="127"/>
              <w:ind w:left="1913" w:right="1899"/>
              <w:jc w:val="center"/>
              <w:rPr>
                <w:sz w:val="22"/>
              </w:rPr>
            </w:pPr>
            <w:r>
              <w:rPr>
                <w:b/>
                <w:w w:val="95"/>
                <w:sz w:val="22"/>
              </w:rPr>
              <w:t>ANDMED PROJEKTI KOHTA </w:t>
            </w:r>
            <w:r>
              <w:rPr>
                <w:w w:val="95"/>
                <w:sz w:val="22"/>
              </w:rPr>
              <w:t>- ДАННЫЕ О ПРОЕКТЕ</w:t>
            </w:r>
          </w:p>
        </w:tc>
      </w:tr>
      <w:tr>
        <w:trPr>
          <w:trHeight w:val="827" w:hRule="atLeast"/>
        </w:trPr>
        <w:tc>
          <w:tcPr>
            <w:tcW w:w="3993" w:type="dxa"/>
            <w:gridSpan w:val="2"/>
            <w:shd w:val="clear" w:color="auto" w:fill="C5D9F0"/>
          </w:tcPr>
          <w:p>
            <w:pPr>
              <w:pStyle w:val="TableParagraph"/>
              <w:spacing w:line="270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Projekti nimetus</w:t>
            </w:r>
          </w:p>
          <w:p>
            <w:pPr>
              <w:pStyle w:val="TableParagraph"/>
              <w:spacing w:line="274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проекта</w:t>
            </w:r>
          </w:p>
        </w:tc>
        <w:tc>
          <w:tcPr>
            <w:tcW w:w="543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9425" w:type="dxa"/>
            <w:gridSpan w:val="4"/>
            <w:tcBorders>
              <w:bottom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86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Projekti</w:t>
            </w:r>
            <w:r>
              <w:rPr>
                <w:b/>
                <w:spacing w:val="-31"/>
                <w:sz w:val="22"/>
              </w:rPr>
              <w:t> </w:t>
            </w:r>
            <w:r>
              <w:rPr>
                <w:b/>
                <w:sz w:val="22"/>
              </w:rPr>
              <w:t>valdkondlik</w:t>
            </w:r>
            <w:r>
              <w:rPr>
                <w:b/>
                <w:spacing w:val="-31"/>
                <w:sz w:val="22"/>
              </w:rPr>
              <w:t> </w:t>
            </w:r>
            <w:r>
              <w:rPr>
                <w:b/>
                <w:sz w:val="22"/>
              </w:rPr>
              <w:t>kuuluvus</w:t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b/>
                <w:sz w:val="22"/>
              </w:rPr>
              <w:t>märkida</w:t>
            </w:r>
            <w:r>
              <w:rPr>
                <w:b/>
                <w:spacing w:val="-31"/>
                <w:sz w:val="22"/>
              </w:rPr>
              <w:t> </w:t>
            </w:r>
            <w:r>
              <w:rPr>
                <w:b/>
                <w:sz w:val="22"/>
              </w:rPr>
              <w:t>X</w:t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Сфера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oтметить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Х</w:t>
            </w:r>
          </w:p>
        </w:tc>
      </w:tr>
      <w:tr>
        <w:trPr>
          <w:trHeight w:val="513" w:hRule="atLeast"/>
        </w:trPr>
        <w:tc>
          <w:tcPr>
            <w:tcW w:w="2348" w:type="dxa"/>
            <w:tcBorders>
              <w:top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4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Kultuur</w:t>
            </w:r>
          </w:p>
          <w:p>
            <w:pPr>
              <w:pStyle w:val="TableParagraph"/>
              <w:spacing w:line="230" w:lineRule="exact" w:before="10"/>
              <w:ind w:left="110"/>
              <w:rPr>
                <w:sz w:val="22"/>
              </w:rPr>
            </w:pPr>
            <w:r>
              <w:rPr>
                <w:sz w:val="22"/>
              </w:rPr>
              <w:t>Культура</w:t>
            </w:r>
          </w:p>
        </w:tc>
        <w:tc>
          <w:tcPr>
            <w:tcW w:w="164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2" w:type="dxa"/>
            <w:tcBorders>
              <w:top w:val="single" w:sz="6" w:space="0" w:color="000000"/>
            </w:tcBorders>
            <w:shd w:val="clear" w:color="auto" w:fill="C5D9F0"/>
          </w:tcPr>
          <w:p>
            <w:pPr>
              <w:pStyle w:val="TableParagraph"/>
              <w:spacing w:before="4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Keskkond</w:t>
            </w:r>
          </w:p>
          <w:p>
            <w:pPr>
              <w:pStyle w:val="TableParagraph"/>
              <w:spacing w:line="230" w:lineRule="exact" w:before="10"/>
              <w:ind w:left="106"/>
              <w:rPr>
                <w:sz w:val="22"/>
              </w:rPr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157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7" w:hRule="atLeast"/>
        </w:trPr>
        <w:tc>
          <w:tcPr>
            <w:tcW w:w="2348" w:type="dxa"/>
            <w:shd w:val="clear" w:color="auto" w:fill="C5D9F0"/>
          </w:tcPr>
          <w:p>
            <w:pPr>
              <w:pStyle w:val="TableParagraph"/>
              <w:spacing w:before="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Sport</w:t>
            </w:r>
          </w:p>
          <w:p>
            <w:pPr>
              <w:pStyle w:val="TableParagraph"/>
              <w:spacing w:before="7"/>
              <w:ind w:left="110"/>
              <w:rPr>
                <w:sz w:val="22"/>
              </w:rPr>
            </w:pPr>
            <w:r>
              <w:rPr>
                <w:sz w:val="22"/>
              </w:rPr>
              <w:t>Спорт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2" w:type="dxa"/>
            <w:shd w:val="clear" w:color="auto" w:fill="C5D9F0"/>
          </w:tcPr>
          <w:p>
            <w:pPr>
              <w:pStyle w:val="TableParagraph"/>
              <w:spacing w:before="88"/>
              <w:ind w:left="106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Kohalike kogukondade arendamine</w:t>
            </w:r>
          </w:p>
          <w:p>
            <w:pPr>
              <w:pStyle w:val="TableParagraph"/>
              <w:spacing w:line="232" w:lineRule="exact" w:before="7"/>
              <w:ind w:left="106"/>
              <w:rPr>
                <w:sz w:val="22"/>
              </w:rPr>
            </w:pPr>
            <w:r>
              <w:rPr>
                <w:sz w:val="22"/>
              </w:rPr>
              <w:t>Развитие местных общин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2348" w:type="dxa"/>
            <w:shd w:val="clear" w:color="auto" w:fill="C5D9F0"/>
          </w:tcPr>
          <w:p>
            <w:pPr>
              <w:pStyle w:val="TableParagraph"/>
              <w:spacing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Noorsootöö</w:t>
            </w:r>
          </w:p>
          <w:p>
            <w:pPr>
              <w:pStyle w:val="TableParagraph"/>
              <w:spacing w:line="232" w:lineRule="exact" w:before="6"/>
              <w:ind w:left="110"/>
              <w:rPr>
                <w:sz w:val="22"/>
              </w:rPr>
            </w:pPr>
            <w:r>
              <w:rPr>
                <w:sz w:val="22"/>
              </w:rPr>
              <w:t>Молодежная работа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62" w:type="dxa"/>
            <w:shd w:val="clear" w:color="auto" w:fill="C5D9F0"/>
          </w:tcPr>
          <w:p>
            <w:pPr>
              <w:pStyle w:val="TableParagraph"/>
              <w:spacing w:before="7"/>
              <w:ind w:left="106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Muu</w:t>
            </w:r>
          </w:p>
          <w:p>
            <w:pPr>
              <w:pStyle w:val="TableParagraph"/>
              <w:spacing w:line="232" w:lineRule="exact" w:before="6"/>
              <w:ind w:left="106"/>
              <w:rPr>
                <w:sz w:val="22"/>
              </w:rPr>
            </w:pPr>
            <w:r>
              <w:rPr>
                <w:sz w:val="22"/>
              </w:rPr>
              <w:t>Другое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5"/>
      </w:tblGrid>
      <w:tr>
        <w:trPr>
          <w:trHeight w:val="515" w:hRule="atLeast"/>
        </w:trPr>
        <w:tc>
          <w:tcPr>
            <w:tcW w:w="9465" w:type="dxa"/>
            <w:tcBorders>
              <w:bottom w:val="nil"/>
            </w:tcBorders>
            <w:shd w:val="clear" w:color="auto" w:fill="C5D9F0"/>
          </w:tcPr>
          <w:p>
            <w:pPr>
              <w:pStyle w:val="TableParagraph"/>
              <w:spacing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Projekti sihtrühm, osalejate arv</w:t>
            </w:r>
          </w:p>
          <w:p>
            <w:pPr>
              <w:pStyle w:val="TableParagraph"/>
              <w:spacing w:line="230" w:lineRule="exact" w:before="9"/>
              <w:ind w:left="110"/>
              <w:rPr>
                <w:sz w:val="22"/>
              </w:rPr>
            </w:pPr>
            <w:r>
              <w:rPr>
                <w:sz w:val="22"/>
              </w:rPr>
              <w:t>Целевая группа проекта, количество участников</w:t>
            </w:r>
          </w:p>
        </w:tc>
      </w:tr>
      <w:tr>
        <w:trPr>
          <w:trHeight w:val="1026" w:hRule="atLeast"/>
        </w:trPr>
        <w:tc>
          <w:tcPr>
            <w:tcW w:w="9465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47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</w:tr>
    </w:tbl>
    <w:p>
      <w:pPr>
        <w:spacing w:after="0" w:line="269" w:lineRule="exact"/>
        <w:rPr>
          <w:rFonts w:ascii="Symbol" w:hAnsi="Symbol"/>
          <w:sz w:val="22"/>
        </w:rPr>
        <w:sectPr>
          <w:type w:val="continuous"/>
          <w:pgSz w:w="11910" w:h="16840"/>
          <w:pgMar w:top="600" w:bottom="280" w:left="1300" w:right="720"/>
        </w:sectPr>
      </w:pP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2330"/>
        <w:gridCol w:w="2679"/>
        <w:gridCol w:w="2032"/>
      </w:tblGrid>
      <w:tr>
        <w:trPr>
          <w:trHeight w:val="1151" w:hRule="atLeast"/>
        </w:trPr>
        <w:tc>
          <w:tcPr>
            <w:tcW w:w="9463" w:type="dxa"/>
            <w:gridSpan w:val="4"/>
            <w:shd w:val="clear" w:color="auto" w:fill="C5D9F0"/>
          </w:tcPr>
          <w:p>
            <w:pPr>
              <w:pStyle w:val="TableParagraph"/>
              <w:spacing w:line="249" w:lineRule="auto" w:before="67"/>
              <w:ind w:left="110" w:right="136"/>
              <w:rPr>
                <w:sz w:val="22"/>
              </w:rPr>
            </w:pPr>
            <w:r>
              <w:rPr>
                <w:b/>
                <w:sz w:val="22"/>
              </w:rPr>
              <w:t>Projekti</w:t>
            </w:r>
            <w:r>
              <w:rPr>
                <w:b/>
                <w:spacing w:val="-40"/>
                <w:sz w:val="22"/>
              </w:rPr>
              <w:t> </w:t>
            </w:r>
            <w:r>
              <w:rPr>
                <w:b/>
                <w:sz w:val="22"/>
              </w:rPr>
              <w:t>eesmärk</w:t>
            </w:r>
            <w:r>
              <w:rPr>
                <w:b/>
                <w:spacing w:val="-40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9"/>
                <w:sz w:val="22"/>
              </w:rPr>
              <w:t> </w:t>
            </w:r>
            <w:r>
              <w:rPr>
                <w:sz w:val="22"/>
              </w:rPr>
              <w:t>sõnastage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paari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lausega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selgelt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ja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konkreetselt,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millise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tulemuseni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tahate</w:t>
            </w:r>
            <w:r>
              <w:rPr>
                <w:spacing w:val="-37"/>
                <w:sz w:val="22"/>
              </w:rPr>
              <w:t> </w:t>
            </w:r>
            <w:r>
              <w:rPr>
                <w:sz w:val="22"/>
              </w:rPr>
              <w:t>selle projektiga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jõuda.</w:t>
            </w:r>
          </w:p>
          <w:p>
            <w:pPr>
              <w:pStyle w:val="TableParagraph"/>
              <w:spacing w:line="249" w:lineRule="auto"/>
              <w:ind w:left="110" w:right="227"/>
              <w:rPr>
                <w:sz w:val="22"/>
              </w:rPr>
            </w:pPr>
            <w:r>
              <w:rPr>
                <w:b/>
                <w:w w:val="95"/>
                <w:sz w:val="22"/>
              </w:rPr>
              <w:t>Цель проекта </w:t>
            </w:r>
            <w:r>
              <w:rPr>
                <w:w w:val="95"/>
                <w:sz w:val="22"/>
              </w:rPr>
              <w:t>– сформулируйте двумя предложениями и конкретно какой результат вы </w:t>
            </w:r>
            <w:r>
              <w:rPr>
                <w:sz w:val="22"/>
              </w:rPr>
              <w:t>желаете достигнуть данным проектом</w:t>
            </w:r>
          </w:p>
        </w:tc>
      </w:tr>
      <w:tr>
        <w:trPr>
          <w:trHeight w:val="2323" w:hRule="atLeast"/>
        </w:trPr>
        <w:tc>
          <w:tcPr>
            <w:tcW w:w="946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2422" w:type="dxa"/>
            <w:shd w:val="clear" w:color="auto" w:fill="C5D9F0"/>
          </w:tcPr>
          <w:p>
            <w:pPr>
              <w:pStyle w:val="TableParagraph"/>
              <w:spacing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Projekti algus</w:t>
            </w:r>
          </w:p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Начало проекта</w:t>
            </w:r>
          </w:p>
        </w:tc>
        <w:tc>
          <w:tcPr>
            <w:tcW w:w="23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79" w:type="dxa"/>
            <w:shd w:val="clear" w:color="auto" w:fill="C5D9F0"/>
          </w:tcPr>
          <w:p>
            <w:pPr>
              <w:pStyle w:val="TableParagraph"/>
              <w:spacing w:before="7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Projekti lõpp</w:t>
            </w:r>
          </w:p>
          <w:p>
            <w:pPr>
              <w:pStyle w:val="TableParagraph"/>
              <w:spacing w:before="6"/>
              <w:ind w:left="108"/>
              <w:rPr>
                <w:sz w:val="22"/>
              </w:rPr>
            </w:pPr>
            <w:r>
              <w:rPr>
                <w:sz w:val="22"/>
              </w:rPr>
              <w:t>Завершение проекта</w:t>
            </w:r>
          </w:p>
        </w:tc>
        <w:tc>
          <w:tcPr>
            <w:tcW w:w="20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91" w:hRule="atLeast"/>
        </w:trPr>
        <w:tc>
          <w:tcPr>
            <w:tcW w:w="2422" w:type="dxa"/>
            <w:shd w:val="clear" w:color="auto" w:fill="C5D9F0"/>
          </w:tcPr>
          <w:p>
            <w:pPr>
              <w:pStyle w:val="TableParagraph"/>
              <w:spacing w:line="247" w:lineRule="auto" w:before="7"/>
              <w:ind w:left="110" w:right="107"/>
              <w:rPr>
                <w:sz w:val="22"/>
              </w:rPr>
            </w:pPr>
            <w:r>
              <w:rPr>
                <w:b/>
                <w:sz w:val="22"/>
              </w:rPr>
              <w:t>Projekti </w:t>
            </w:r>
            <w:r>
              <w:rPr>
                <w:b/>
                <w:w w:val="90"/>
                <w:sz w:val="22"/>
              </w:rPr>
              <w:t>toimumiskoht/kohad </w:t>
            </w:r>
            <w:r>
              <w:rPr>
                <w:sz w:val="22"/>
              </w:rPr>
              <w:t>Место/ места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проведения проекта</w:t>
            </w:r>
          </w:p>
        </w:tc>
        <w:tc>
          <w:tcPr>
            <w:tcW w:w="704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2835"/>
        <w:gridCol w:w="5113"/>
      </w:tblGrid>
      <w:tr>
        <w:trPr>
          <w:trHeight w:val="498" w:hRule="atLeast"/>
        </w:trPr>
        <w:tc>
          <w:tcPr>
            <w:tcW w:w="9650" w:type="dxa"/>
            <w:gridSpan w:val="3"/>
            <w:shd w:val="clear" w:color="auto" w:fill="C5D9F0"/>
          </w:tcPr>
          <w:p>
            <w:pPr>
              <w:pStyle w:val="TableParagraph"/>
              <w:spacing w:before="127"/>
              <w:ind w:left="717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PROJEKTI TEGEVUSKAVA - ПРОГРАММА ЗАПЛАНИРОВАННОЙ ДЕЯТЕЛЬНОСТИ</w:t>
            </w:r>
          </w:p>
        </w:tc>
      </w:tr>
      <w:tr>
        <w:trPr>
          <w:trHeight w:val="1392" w:hRule="atLeast"/>
        </w:trPr>
        <w:tc>
          <w:tcPr>
            <w:tcW w:w="1702" w:type="dxa"/>
            <w:shd w:val="clear" w:color="auto" w:fill="C5D9F0"/>
          </w:tcPr>
          <w:p>
            <w:pPr>
              <w:pStyle w:val="TableParagraph"/>
              <w:spacing w:before="127"/>
              <w:ind w:left="53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Kuu</w:t>
            </w:r>
          </w:p>
          <w:p>
            <w:pPr>
              <w:pStyle w:val="TableParagraph"/>
              <w:spacing w:before="9"/>
              <w:ind w:left="424"/>
              <w:rPr>
                <w:sz w:val="22"/>
              </w:rPr>
            </w:pPr>
            <w:r>
              <w:rPr>
                <w:sz w:val="22"/>
              </w:rPr>
              <w:t>Месяц</w:t>
            </w:r>
          </w:p>
        </w:tc>
        <w:tc>
          <w:tcPr>
            <w:tcW w:w="2835" w:type="dxa"/>
            <w:shd w:val="clear" w:color="auto" w:fill="C5D9F0"/>
          </w:tcPr>
          <w:p>
            <w:pPr>
              <w:pStyle w:val="TableParagraph"/>
              <w:spacing w:before="127"/>
              <w:ind w:left="67" w:right="27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Tegevus</w:t>
            </w:r>
          </w:p>
          <w:p>
            <w:pPr>
              <w:pStyle w:val="TableParagraph"/>
              <w:spacing w:before="129"/>
              <w:ind w:left="67" w:right="280"/>
              <w:jc w:val="center"/>
              <w:rPr>
                <w:sz w:val="22"/>
              </w:rPr>
            </w:pPr>
            <w:r>
              <w:rPr>
                <w:sz w:val="22"/>
              </w:rPr>
              <w:t>Действие, мероприятие</w:t>
            </w:r>
          </w:p>
        </w:tc>
        <w:tc>
          <w:tcPr>
            <w:tcW w:w="5113" w:type="dxa"/>
            <w:shd w:val="clear" w:color="auto" w:fill="C5D9F0"/>
          </w:tcPr>
          <w:p>
            <w:pPr>
              <w:pStyle w:val="TableParagraph"/>
              <w:spacing w:line="249" w:lineRule="auto" w:before="127"/>
              <w:ind w:left="1554" w:right="501" w:hanging="1251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Tegevuse sisu kirjeldus (mida ja kus teete, </w:t>
            </w:r>
            <w:r>
              <w:rPr>
                <w:b/>
                <w:sz w:val="22"/>
              </w:rPr>
              <w:t>kellele suunatud)</w:t>
            </w:r>
          </w:p>
          <w:p>
            <w:pPr>
              <w:pStyle w:val="TableParagraph"/>
              <w:spacing w:line="247" w:lineRule="auto" w:before="116"/>
              <w:ind w:left="1636" w:right="487" w:hanging="1357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действия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именно,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где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для кого вы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делаете</w:t>
            </w:r>
          </w:p>
        </w:tc>
      </w:tr>
      <w:tr>
        <w:trPr>
          <w:trHeight w:val="515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6"/>
          <w:footerReference w:type="default" r:id="rId7"/>
          <w:pgSz w:w="11910" w:h="16840"/>
          <w:pgMar w:header="626" w:footer="1284" w:top="1660" w:bottom="1480" w:left="1300" w:right="720"/>
        </w:sectPr>
      </w:pPr>
    </w:p>
    <w:p>
      <w:pPr>
        <w:pStyle w:val="BodyText"/>
        <w:spacing w:before="7"/>
        <w:rPr>
          <w:b/>
          <w:sz w:val="18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"/>
        <w:gridCol w:w="3809"/>
        <w:gridCol w:w="1860"/>
        <w:gridCol w:w="1608"/>
        <w:gridCol w:w="1811"/>
      </w:tblGrid>
      <w:tr>
        <w:trPr>
          <w:trHeight w:val="498" w:hRule="atLeast"/>
        </w:trPr>
        <w:tc>
          <w:tcPr>
            <w:tcW w:w="9462" w:type="dxa"/>
            <w:gridSpan w:val="5"/>
            <w:shd w:val="clear" w:color="auto" w:fill="C5D9F0"/>
          </w:tcPr>
          <w:p>
            <w:pPr>
              <w:pStyle w:val="TableParagraph"/>
              <w:spacing w:before="127"/>
              <w:ind w:left="2429" w:right="2410"/>
              <w:jc w:val="center"/>
              <w:rPr>
                <w:sz w:val="22"/>
              </w:rPr>
            </w:pPr>
            <w:r>
              <w:rPr>
                <w:b/>
                <w:w w:val="95"/>
                <w:sz w:val="22"/>
              </w:rPr>
              <w:t>PROJEKTI EELARVE </w:t>
            </w:r>
            <w:r>
              <w:rPr>
                <w:w w:val="95"/>
                <w:sz w:val="22"/>
              </w:rPr>
              <w:t>– БЮДЖЕТ ПРОЕКТА</w:t>
            </w:r>
          </w:p>
        </w:tc>
      </w:tr>
      <w:tr>
        <w:trPr>
          <w:trHeight w:val="1031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spacing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Kulu liik</w:t>
            </w:r>
          </w:p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Вид расхода</w:t>
            </w:r>
          </w:p>
        </w:tc>
        <w:tc>
          <w:tcPr>
            <w:tcW w:w="1860" w:type="dxa"/>
          </w:tcPr>
          <w:p>
            <w:pPr>
              <w:pStyle w:val="TableParagraph"/>
              <w:spacing w:line="247" w:lineRule="auto" w:before="7"/>
              <w:ind w:left="108" w:right="9"/>
              <w:rPr>
                <w:b/>
                <w:sz w:val="22"/>
              </w:rPr>
            </w:pPr>
            <w:r>
              <w:rPr>
                <w:b/>
                <w:sz w:val="22"/>
              </w:rPr>
              <w:t>Ühiku </w:t>
            </w:r>
            <w:r>
              <w:rPr>
                <w:b/>
                <w:w w:val="85"/>
                <w:sz w:val="22"/>
              </w:rPr>
              <w:t>maksumus</w:t>
            </w: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Стоимость за</w:t>
            </w:r>
          </w:p>
          <w:p>
            <w:pPr>
              <w:pStyle w:val="TableParagraph"/>
              <w:spacing w:line="232" w:lineRule="exact" w:before="6"/>
              <w:ind w:left="108"/>
              <w:rPr>
                <w:sz w:val="22"/>
              </w:rPr>
            </w:pPr>
            <w:r>
              <w:rPr>
                <w:sz w:val="22"/>
              </w:rPr>
              <w:t>единицу</w:t>
            </w:r>
          </w:p>
        </w:tc>
        <w:tc>
          <w:tcPr>
            <w:tcW w:w="1608" w:type="dxa"/>
          </w:tcPr>
          <w:p>
            <w:pPr>
              <w:pStyle w:val="TableParagraph"/>
              <w:spacing w:line="247" w:lineRule="auto" w:before="7"/>
              <w:ind w:left="108" w:right="292"/>
              <w:jc w:val="both"/>
              <w:rPr>
                <w:sz w:val="22"/>
              </w:rPr>
            </w:pPr>
            <w:r>
              <w:rPr>
                <w:b/>
                <w:w w:val="90"/>
                <w:sz w:val="22"/>
              </w:rPr>
              <w:t>Ühikute</w:t>
            </w:r>
            <w:r>
              <w:rPr>
                <w:b/>
                <w:spacing w:val="-14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arv </w:t>
            </w:r>
            <w:r>
              <w:rPr>
                <w:w w:val="95"/>
                <w:sz w:val="22"/>
              </w:rPr>
              <w:t>Количество </w:t>
            </w:r>
            <w:r>
              <w:rPr>
                <w:sz w:val="22"/>
              </w:rPr>
              <w:t>единиц</w:t>
            </w:r>
          </w:p>
        </w:tc>
        <w:tc>
          <w:tcPr>
            <w:tcW w:w="1811" w:type="dxa"/>
          </w:tcPr>
          <w:p>
            <w:pPr>
              <w:pStyle w:val="TableParagraph"/>
              <w:spacing w:line="247" w:lineRule="auto" w:before="7"/>
              <w:ind w:left="109" w:right="302"/>
              <w:rPr>
                <w:sz w:val="22"/>
              </w:rPr>
            </w:pPr>
            <w:r>
              <w:rPr>
                <w:b/>
                <w:w w:val="85"/>
                <w:sz w:val="22"/>
              </w:rPr>
              <w:t>Maksumus </w:t>
            </w:r>
            <w:r>
              <w:rPr>
                <w:b/>
                <w:sz w:val="22"/>
              </w:rPr>
              <w:t>kokku </w:t>
            </w:r>
            <w:r>
              <w:rPr>
                <w:sz w:val="22"/>
              </w:rPr>
              <w:t>Общая</w:t>
            </w:r>
          </w:p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стоимость</w:t>
            </w:r>
          </w:p>
        </w:tc>
      </w:tr>
      <w:tr>
        <w:trPr>
          <w:trHeight w:val="515" w:hRule="atLeast"/>
        </w:trPr>
        <w:tc>
          <w:tcPr>
            <w:tcW w:w="374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88" w:type="dxa"/>
            <w:gridSpan w:val="4"/>
            <w:shd w:val="clear" w:color="auto" w:fill="DBE4F0"/>
          </w:tcPr>
          <w:p>
            <w:pPr>
              <w:pStyle w:val="TableParagraph"/>
              <w:spacing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Taotletav summa</w:t>
            </w:r>
          </w:p>
          <w:p>
            <w:pPr>
              <w:pStyle w:val="TableParagraph"/>
              <w:spacing w:line="232" w:lineRule="exact" w:before="6"/>
              <w:ind w:left="110"/>
              <w:rPr>
                <w:sz w:val="22"/>
              </w:rPr>
            </w:pPr>
            <w:r>
              <w:rPr>
                <w:sz w:val="22"/>
              </w:rPr>
              <w:t>Запрашиваемая сумма</w:t>
            </w: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6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77" w:type="dxa"/>
            <w:gridSpan w:val="3"/>
            <w:shd w:val="clear" w:color="auto" w:fill="DBE4F0"/>
          </w:tcPr>
          <w:p>
            <w:pPr>
              <w:pStyle w:val="TableParagraph"/>
              <w:spacing w:before="7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Taotletav summa</w:t>
            </w:r>
            <w:r>
              <w:rPr>
                <w:b/>
                <w:spacing w:val="-1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kokku</w:t>
            </w:r>
          </w:p>
          <w:p>
            <w:pPr>
              <w:pStyle w:val="TableParagraph"/>
              <w:spacing w:line="232" w:lineRule="exact" w:before="6"/>
              <w:ind w:right="94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Запрашиваемая  сумма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вместе</w:t>
            </w: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  <w:shd w:val="clear" w:color="auto" w:fill="DBE4F0"/>
          </w:tcPr>
          <w:p>
            <w:pPr>
              <w:pStyle w:val="TableParagraph"/>
              <w:spacing w:before="7"/>
              <w:ind w:right="19"/>
              <w:jc w:val="center"/>
              <w:rPr>
                <w:sz w:val="22"/>
              </w:rPr>
            </w:pPr>
            <w:r>
              <w:rPr>
                <w:w w:val="129"/>
                <w:sz w:val="22"/>
              </w:rPr>
              <w:t>1</w:t>
            </w:r>
          </w:p>
        </w:tc>
        <w:tc>
          <w:tcPr>
            <w:tcW w:w="9088" w:type="dxa"/>
            <w:gridSpan w:val="4"/>
            <w:shd w:val="clear" w:color="auto" w:fill="DBE4F0"/>
          </w:tcPr>
          <w:p>
            <w:pPr>
              <w:pStyle w:val="TableParagraph"/>
              <w:spacing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Omafinantseering</w:t>
            </w:r>
          </w:p>
          <w:p>
            <w:pPr>
              <w:pStyle w:val="TableParagraph"/>
              <w:spacing w:line="232" w:lineRule="exact" w:before="6"/>
              <w:ind w:left="110"/>
              <w:rPr>
                <w:sz w:val="22"/>
              </w:rPr>
            </w:pPr>
            <w:r>
              <w:rPr>
                <w:sz w:val="22"/>
              </w:rPr>
              <w:t>Самофинансирование</w:t>
            </w: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spacing w:before="7"/>
              <w:ind w:right="1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spacing w:before="7"/>
              <w:ind w:right="1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77" w:type="dxa"/>
            <w:gridSpan w:val="3"/>
            <w:shd w:val="clear" w:color="auto" w:fill="DBE4F0"/>
          </w:tcPr>
          <w:p>
            <w:pPr>
              <w:pStyle w:val="TableParagraph"/>
              <w:spacing w:before="7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w w:val="85"/>
                <w:sz w:val="22"/>
              </w:rPr>
              <w:t>Omafinantseering</w:t>
            </w:r>
          </w:p>
          <w:p>
            <w:pPr>
              <w:pStyle w:val="TableParagraph"/>
              <w:spacing w:line="230" w:lineRule="exact" w:before="9"/>
              <w:ind w:right="92"/>
              <w:jc w:val="right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Самофинансирование</w:t>
            </w: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  <w:shd w:val="clear" w:color="auto" w:fill="DBE4F0"/>
          </w:tcPr>
          <w:p>
            <w:pPr>
              <w:pStyle w:val="TableParagraph"/>
              <w:spacing w:before="7"/>
              <w:ind w:right="19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9088" w:type="dxa"/>
            <w:gridSpan w:val="4"/>
            <w:shd w:val="clear" w:color="auto" w:fill="DBE4F0"/>
          </w:tcPr>
          <w:p>
            <w:pPr>
              <w:pStyle w:val="TableParagraph"/>
              <w:spacing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Kaasfinantseering</w:t>
            </w:r>
          </w:p>
          <w:p>
            <w:pPr>
              <w:pStyle w:val="TableParagraph"/>
              <w:spacing w:line="230" w:lineRule="exact" w:before="9"/>
              <w:ind w:left="110"/>
              <w:rPr>
                <w:sz w:val="22"/>
              </w:rPr>
            </w:pPr>
            <w:r>
              <w:rPr>
                <w:sz w:val="22"/>
              </w:rPr>
              <w:t>Финансирование из других источников</w:t>
            </w:r>
          </w:p>
        </w:tc>
      </w:tr>
      <w:tr>
        <w:trPr>
          <w:trHeight w:val="516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spacing w:before="7"/>
              <w:ind w:right="19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5</w:t>
            </w: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spacing w:before="7"/>
              <w:ind w:right="19"/>
              <w:jc w:val="center"/>
              <w:rPr>
                <w:sz w:val="22"/>
              </w:rPr>
            </w:pPr>
            <w:r>
              <w:rPr>
                <w:w w:val="98"/>
                <w:sz w:val="22"/>
              </w:rPr>
              <w:t>6</w:t>
            </w:r>
          </w:p>
        </w:tc>
        <w:tc>
          <w:tcPr>
            <w:tcW w:w="3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374" w:type="dxa"/>
          </w:tcPr>
          <w:p>
            <w:pPr>
              <w:pStyle w:val="TableParagraph"/>
              <w:spacing w:before="7"/>
              <w:ind w:right="19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7</w:t>
            </w:r>
          </w:p>
        </w:tc>
        <w:tc>
          <w:tcPr>
            <w:tcW w:w="7277" w:type="dxa"/>
            <w:gridSpan w:val="3"/>
            <w:shd w:val="clear" w:color="auto" w:fill="DBE4F0"/>
          </w:tcPr>
          <w:p>
            <w:pPr>
              <w:pStyle w:val="TableParagraph"/>
              <w:spacing w:before="7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Kaasfinantseering</w:t>
            </w:r>
            <w:r>
              <w:rPr>
                <w:b/>
                <w:spacing w:val="-24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kokku</w:t>
            </w:r>
          </w:p>
          <w:p>
            <w:pPr>
              <w:pStyle w:val="TableParagraph"/>
              <w:spacing w:line="232" w:lineRule="exact" w:before="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Финансирование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других</w:t>
            </w:r>
            <w:r>
              <w:rPr>
                <w:spacing w:val="-29"/>
                <w:sz w:val="22"/>
              </w:rPr>
              <w:t> </w:t>
            </w:r>
            <w:r>
              <w:rPr>
                <w:sz w:val="22"/>
              </w:rPr>
              <w:t>источников</w:t>
            </w:r>
            <w:r>
              <w:rPr>
                <w:spacing w:val="-27"/>
                <w:sz w:val="22"/>
              </w:rPr>
              <w:t> </w:t>
            </w:r>
            <w:r>
              <w:rPr>
                <w:sz w:val="22"/>
              </w:rPr>
              <w:t>всего</w:t>
            </w: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4" w:hRule="atLeast"/>
        </w:trPr>
        <w:tc>
          <w:tcPr>
            <w:tcW w:w="7651" w:type="dxa"/>
            <w:gridSpan w:val="4"/>
            <w:shd w:val="clear" w:color="auto" w:fill="C5D9F0"/>
          </w:tcPr>
          <w:p>
            <w:pPr>
              <w:pStyle w:val="TableParagraph"/>
              <w:spacing w:before="7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Projekti</w:t>
            </w:r>
            <w:r>
              <w:rPr>
                <w:b/>
                <w:spacing w:val="-18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kogumaksumus</w:t>
            </w:r>
          </w:p>
          <w:p>
            <w:pPr>
              <w:pStyle w:val="TableParagraph"/>
              <w:spacing w:before="9"/>
              <w:ind w:right="97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Общая  стоимость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проекта</w:t>
            </w:r>
          </w:p>
        </w:tc>
        <w:tc>
          <w:tcPr>
            <w:tcW w:w="18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626" w:footer="1284" w:top="1660" w:bottom="1480" w:left="1300" w:right="720"/>
        </w:sectPr>
      </w:pPr>
    </w:p>
    <w:p>
      <w:pPr>
        <w:pStyle w:val="BodyText"/>
        <w:spacing w:before="6" w:after="1"/>
        <w:rPr>
          <w:b/>
          <w:sz w:val="18"/>
        </w:rPr>
      </w:pPr>
    </w:p>
    <w:p>
      <w:pPr>
        <w:pStyle w:val="BodyText"/>
        <w:ind w:left="116"/>
        <w:rPr>
          <w:sz w:val="20"/>
        </w:rPr>
      </w:pPr>
      <w:r>
        <w:rPr>
          <w:sz w:val="20"/>
        </w:rPr>
        <w:pict>
          <v:group style="width:473.75pt;height:91.8pt;mso-position-horizontal-relative:char;mso-position-vertical-relative:line" coordorigin="0,0" coordsize="9475,1836">
            <v:rect style="position:absolute;left:12;top:9;width:9453;height:776" filled="true" fillcolor="#c5d9f0" stroked="false">
              <v:fill type="solid"/>
            </v:rect>
            <v:shape style="position:absolute;left:-1;top:0;width:9475;height:1836" coordorigin="0,0" coordsize="9475,1836" path="m9465,785l10,785,10,0,0,0,0,1836,10,1836,9465,1836,9465,1826,10,1826,10,794,9465,794,9465,785xm9474,0l9465,0,9465,1836,9474,1836,9474,0xe" filled="true" fillcolor="#000000" stroked="false">
              <v:path arrowok="t"/>
              <v:fill type="solid"/>
            </v:shape>
            <v:shape style="position:absolute;left:4;top:4;width:9465;height:785" type="#_x0000_t202" filled="true" fillcolor="#c5d9f0" stroked="true" strokeweight=".47998pt" strokecolor="#000000">
              <v:textbox inset="0,0,0,0">
                <w:txbxContent>
                  <w:p>
                    <w:pPr>
                      <w:spacing w:before="7"/>
                      <w:ind w:left="105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Lisade loetelu (näiteks, hinnapakkumised, metoodika kirjeldus, lektori CV jt)</w:t>
                    </w:r>
                  </w:p>
                  <w:p>
                    <w:pPr>
                      <w:spacing w:line="247" w:lineRule="auto" w:before="9"/>
                      <w:ind w:left="105" w:right="30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Перечень приложений (например, ценовые предложения, описание методики, СV лектора </w:t>
                    </w:r>
                    <w:r>
                      <w:rPr>
                        <w:sz w:val="22"/>
                      </w:rPr>
                      <w:t>и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тд),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4"/>
        <w:rPr>
          <w:b/>
          <w:sz w:val="1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2337"/>
        <w:gridCol w:w="2393"/>
        <w:gridCol w:w="2340"/>
      </w:tblGrid>
      <w:tr>
        <w:trPr>
          <w:trHeight w:val="515" w:hRule="atLeast"/>
        </w:trPr>
        <w:tc>
          <w:tcPr>
            <w:tcW w:w="9463" w:type="dxa"/>
            <w:gridSpan w:val="4"/>
            <w:shd w:val="clear" w:color="auto" w:fill="C5D9F0"/>
          </w:tcPr>
          <w:p>
            <w:pPr>
              <w:pStyle w:val="TableParagraph"/>
              <w:spacing w:before="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Projektijuhti nimi</w:t>
            </w:r>
          </w:p>
          <w:p>
            <w:pPr>
              <w:pStyle w:val="TableParagraph"/>
              <w:spacing w:line="230" w:lineRule="exact" w:before="7"/>
              <w:ind w:left="110"/>
              <w:rPr>
                <w:sz w:val="22"/>
              </w:rPr>
            </w:pPr>
            <w:r>
              <w:rPr>
                <w:sz w:val="22"/>
              </w:rPr>
              <w:t>Имя руководителя проекта</w:t>
            </w:r>
          </w:p>
        </w:tc>
      </w:tr>
      <w:tr>
        <w:trPr>
          <w:trHeight w:val="775" w:hRule="atLeast"/>
        </w:trPr>
        <w:tc>
          <w:tcPr>
            <w:tcW w:w="9463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31" w:hRule="atLeast"/>
        </w:trPr>
        <w:tc>
          <w:tcPr>
            <w:tcW w:w="2393" w:type="dxa"/>
            <w:shd w:val="clear" w:color="auto" w:fill="C5D9F0"/>
          </w:tcPr>
          <w:p>
            <w:pPr>
              <w:pStyle w:val="TableParagraph"/>
              <w:spacing w:line="247" w:lineRule="auto" w:before="7"/>
              <w:ind w:left="110"/>
              <w:rPr>
                <w:sz w:val="22"/>
              </w:rPr>
            </w:pPr>
            <w:r>
              <w:rPr>
                <w:b/>
                <w:w w:val="95"/>
                <w:sz w:val="22"/>
              </w:rPr>
              <w:t>Projektijuhti email </w:t>
            </w:r>
            <w:r>
              <w:rPr>
                <w:w w:val="95"/>
                <w:sz w:val="22"/>
              </w:rPr>
              <w:t>Емайл руководителя </w:t>
            </w:r>
            <w:r>
              <w:rPr>
                <w:sz w:val="22"/>
              </w:rPr>
              <w:t>проекта</w:t>
            </w:r>
          </w:p>
        </w:tc>
        <w:tc>
          <w:tcPr>
            <w:tcW w:w="233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93" w:type="dxa"/>
            <w:shd w:val="clear" w:color="auto" w:fill="C5D9F0"/>
          </w:tcPr>
          <w:p>
            <w:pPr>
              <w:pStyle w:val="TableParagraph"/>
              <w:spacing w:before="7"/>
              <w:ind w:left="11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Projektijuhi telefon</w:t>
            </w:r>
          </w:p>
          <w:p>
            <w:pPr>
              <w:pStyle w:val="TableParagraph"/>
              <w:spacing w:before="9"/>
              <w:ind w:left="111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  <w:p>
            <w:pPr>
              <w:pStyle w:val="TableParagraph"/>
              <w:spacing w:line="260" w:lineRule="exact"/>
              <w:ind w:left="111" w:right="50"/>
              <w:rPr>
                <w:sz w:val="22"/>
              </w:rPr>
            </w:pPr>
            <w:r>
              <w:rPr>
                <w:sz w:val="22"/>
              </w:rPr>
              <w:t>руководителя проекта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4730" w:type="dxa"/>
            <w:gridSpan w:val="2"/>
            <w:shd w:val="clear" w:color="auto" w:fill="C5D9F0"/>
          </w:tcPr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Ühingu seadusliku esindaja nimi</w:t>
            </w:r>
          </w:p>
          <w:p>
            <w:pPr>
              <w:pStyle w:val="TableParagraph"/>
              <w:spacing w:before="9"/>
              <w:ind w:left="110"/>
              <w:rPr>
                <w:sz w:val="22"/>
              </w:rPr>
            </w:pPr>
            <w:r>
              <w:rPr>
                <w:sz w:val="22"/>
              </w:rPr>
              <w:t>Имя законного представителя объединения</w:t>
            </w:r>
          </w:p>
        </w:tc>
        <w:tc>
          <w:tcPr>
            <w:tcW w:w="473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0"/>
        <w:gridCol w:w="2309"/>
        <w:gridCol w:w="2405"/>
      </w:tblGrid>
      <w:tr>
        <w:trPr>
          <w:trHeight w:val="1350" w:hRule="atLeast"/>
        </w:trPr>
        <w:tc>
          <w:tcPr>
            <w:tcW w:w="7059" w:type="dxa"/>
            <w:gridSpan w:val="2"/>
            <w:shd w:val="clear" w:color="auto" w:fill="F1DBDB"/>
          </w:tcPr>
          <w:p>
            <w:pPr>
              <w:pStyle w:val="TableParagraph"/>
              <w:spacing w:line="249" w:lineRule="auto" w:before="7"/>
              <w:ind w:left="110" w:right="15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Taotlusvormi esitades olen teadlik toetuse kasutamise aruande </w:t>
            </w:r>
            <w:r>
              <w:rPr>
                <w:b/>
                <w:w w:val="90"/>
                <w:sz w:val="22"/>
              </w:rPr>
              <w:t>esitamise kohustusest hiljemalt 1 kuu jooksul peale projekti lõppu</w:t>
            </w:r>
          </w:p>
          <w:p>
            <w:pPr>
              <w:pStyle w:val="TableParagraph"/>
              <w:spacing w:line="246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- märkida X</w:t>
            </w:r>
          </w:p>
          <w:p>
            <w:pPr>
              <w:pStyle w:val="TableParagraph"/>
              <w:spacing w:line="247" w:lineRule="auto" w:before="9"/>
              <w:ind w:left="110" w:right="145"/>
              <w:rPr>
                <w:sz w:val="22"/>
              </w:rPr>
            </w:pPr>
            <w:r>
              <w:rPr>
                <w:sz w:val="22"/>
              </w:rPr>
              <w:t>Предоставляя заявку я обязуюсь предоставить финансовый отчет в течение 1 месяца после завершения проекта– отметить X</w:t>
            </w:r>
          </w:p>
        </w:tc>
        <w:tc>
          <w:tcPr>
            <w:tcW w:w="24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6" w:hRule="atLeast"/>
        </w:trPr>
        <w:tc>
          <w:tcPr>
            <w:tcW w:w="4750" w:type="dxa"/>
            <w:shd w:val="clear" w:color="auto" w:fill="F1DBDB"/>
          </w:tcPr>
          <w:p>
            <w:pPr>
              <w:pStyle w:val="TableParagraph"/>
              <w:spacing w:before="6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Aruande esitamise tähtaeg</w:t>
            </w:r>
          </w:p>
          <w:p>
            <w:pPr>
              <w:pStyle w:val="TableParagraph"/>
              <w:spacing w:before="7"/>
              <w:ind w:left="110"/>
              <w:rPr>
                <w:sz w:val="22"/>
              </w:rPr>
            </w:pPr>
            <w:r>
              <w:rPr>
                <w:sz w:val="22"/>
              </w:rPr>
              <w:t>Срок подачи отчета</w:t>
            </w:r>
          </w:p>
        </w:tc>
        <w:tc>
          <w:tcPr>
            <w:tcW w:w="471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1"/>
        <w:gridCol w:w="2315"/>
      </w:tblGrid>
      <w:tr>
        <w:trPr>
          <w:trHeight w:val="2063" w:hRule="atLeast"/>
        </w:trPr>
        <w:tc>
          <w:tcPr>
            <w:tcW w:w="7151" w:type="dxa"/>
            <w:shd w:val="clear" w:color="auto" w:fill="F1DBDB"/>
          </w:tcPr>
          <w:p>
            <w:pPr>
              <w:pStyle w:val="TableParagraph"/>
              <w:spacing w:line="247" w:lineRule="auto" w:before="9"/>
              <w:ind w:left="110" w:right="1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Olen teadlik, et aruandes valeandmete esitamine ja/või toetuse mittesihipärane kasutamine on aluseks toetuse saaja või temaga </w:t>
            </w:r>
            <w:r>
              <w:rPr>
                <w:b/>
                <w:w w:val="90"/>
                <w:sz w:val="22"/>
              </w:rPr>
              <w:t>seotud isikute projektide toetamisest keeldumiseks 2 aasta jooksul. </w:t>
            </w:r>
            <w:r>
              <w:rPr>
                <w:b/>
                <w:sz w:val="22"/>
              </w:rPr>
              <w:t>Markida X</w:t>
            </w:r>
          </w:p>
          <w:p>
            <w:pPr>
              <w:pStyle w:val="TableParagraph"/>
              <w:spacing w:line="247" w:lineRule="auto" w:before="2"/>
              <w:ind w:left="110" w:right="188"/>
              <w:jc w:val="both"/>
              <w:rPr>
                <w:sz w:val="22"/>
              </w:rPr>
            </w:pPr>
            <w:r>
              <w:rPr>
                <w:sz w:val="22"/>
              </w:rPr>
              <w:t>Мне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известно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том,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предоставление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недостоверных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сведений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в отчете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и/или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нецелевое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денежных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является основанием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отказа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поддержке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моих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проектов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проектов</w:t>
            </w:r>
          </w:p>
          <w:p>
            <w:pPr>
              <w:pStyle w:val="TableParagraph"/>
              <w:spacing w:line="230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связанных со мной лиц в течение 2 лет. Отметить Х</w:t>
            </w:r>
          </w:p>
        </w:tc>
        <w:tc>
          <w:tcPr>
            <w:tcW w:w="2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23" w:hRule="atLeast"/>
        </w:trPr>
        <w:tc>
          <w:tcPr>
            <w:tcW w:w="7151" w:type="dxa"/>
            <w:shd w:val="clear" w:color="auto" w:fill="F1DBDB"/>
          </w:tcPr>
          <w:p>
            <w:pPr>
              <w:pStyle w:val="TableParagraph"/>
              <w:spacing w:line="247" w:lineRule="auto" w:before="9"/>
              <w:ind w:left="110" w:right="11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Olen teadlik, et kui toetuse saaja on esitanud valeandmeid või ei </w:t>
            </w:r>
            <w:r>
              <w:rPr>
                <w:b/>
                <w:sz w:val="22"/>
              </w:rPr>
              <w:t>esita tähtajaks aruannet/aruandeid või nõude korral</w:t>
            </w:r>
          </w:p>
          <w:p>
            <w:pPr>
              <w:pStyle w:val="TableParagraph"/>
              <w:spacing w:line="249" w:lineRule="auto"/>
              <w:ind w:left="110" w:right="11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kuludokumente või ei kasuta toetust sihipäraselt, on linnavalitsusel </w:t>
            </w:r>
            <w:r>
              <w:rPr>
                <w:b/>
                <w:sz w:val="22"/>
              </w:rPr>
              <w:t>õigus toetus tagasi nõuda. Märkida X</w:t>
            </w:r>
          </w:p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Мне известно, что если получаеть пособия предоставил ложную</w:t>
            </w:r>
          </w:p>
          <w:p>
            <w:pPr>
              <w:pStyle w:val="TableParagraph"/>
              <w:spacing w:line="247" w:lineRule="auto" w:before="8"/>
              <w:ind w:left="110" w:right="110"/>
              <w:rPr>
                <w:sz w:val="22"/>
              </w:rPr>
            </w:pPr>
            <w:r>
              <w:rPr>
                <w:sz w:val="22"/>
              </w:rPr>
              <w:t>информацию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представил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отчет(ы)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документы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расходах по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запросу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использует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поддержку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назначению,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горуправа управа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имеет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право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потребовать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возвратить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финансовую</w:t>
            </w:r>
          </w:p>
          <w:p>
            <w:pPr>
              <w:pStyle w:val="TableParagraph"/>
              <w:spacing w:line="232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поддержку. Отметить Х</w:t>
            </w:r>
          </w:p>
        </w:tc>
        <w:tc>
          <w:tcPr>
            <w:tcW w:w="2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0"/>
        <w:gridCol w:w="2319"/>
        <w:gridCol w:w="2468"/>
        <w:gridCol w:w="2319"/>
      </w:tblGrid>
      <w:tr>
        <w:trPr>
          <w:trHeight w:val="1033" w:hRule="atLeast"/>
        </w:trPr>
        <w:tc>
          <w:tcPr>
            <w:tcW w:w="2360" w:type="dxa"/>
            <w:shd w:val="clear" w:color="auto" w:fill="C5D9F0"/>
          </w:tcPr>
          <w:p>
            <w:pPr>
              <w:pStyle w:val="TableParagraph"/>
              <w:spacing w:before="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Kuupäev</w:t>
            </w:r>
          </w:p>
          <w:p>
            <w:pPr>
              <w:pStyle w:val="TableParagraph"/>
              <w:spacing w:before="7"/>
              <w:ind w:left="110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68" w:type="dxa"/>
            <w:shd w:val="clear" w:color="auto" w:fill="C5D9F0"/>
          </w:tcPr>
          <w:p>
            <w:pPr>
              <w:pStyle w:val="TableParagraph"/>
              <w:spacing w:line="247" w:lineRule="auto" w:before="9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Allkiri/digiallkiri </w:t>
            </w:r>
            <w:r>
              <w:rPr>
                <w:w w:val="95"/>
                <w:sz w:val="22"/>
              </w:rPr>
              <w:t>Подпись/дигитальная </w:t>
            </w:r>
            <w:r>
              <w:rPr>
                <w:sz w:val="22"/>
              </w:rPr>
              <w:t>подпись</w:t>
            </w:r>
          </w:p>
        </w:tc>
        <w:tc>
          <w:tcPr>
            <w:tcW w:w="23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headerReference w:type="default" r:id="rId8"/>
      <w:footerReference w:type="default" r:id="rId9"/>
      <w:pgSz w:w="11910" w:h="16840"/>
      <w:pgMar w:header="626" w:footer="0" w:top="1660" w:bottom="280" w:left="13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23997pt;margin-top:762.72583pt;width:288.25pt;height:14.95pt;mso-position-horizontal-relative:page;mso-position-vertical-relative:page;z-index:-16168448" type="#_x0000_t202" filled="false" stroked="false">
          <v:textbox inset="0,0,0,0">
            <w:txbxContent>
              <w:p>
                <w:pPr>
                  <w:pStyle w:val="BodyText"/>
                  <w:spacing w:before="28"/>
                  <w:ind w:left="20"/>
                  <w:rPr>
                    <w:rFonts w:ascii="Georgia" w:hAnsi="Georgia"/>
                  </w:rPr>
                </w:pPr>
                <w:r>
                  <w:rPr>
                    <w:rFonts w:ascii="Georgia" w:hAnsi="Georgia"/>
                  </w:rPr>
                  <w:t>Vajadusel</w:t>
                </w:r>
                <w:r>
                  <w:rPr>
                    <w:rFonts w:ascii="Georgia" w:hAnsi="Georgia"/>
                    <w:spacing w:val="-29"/>
                  </w:rPr>
                  <w:t> </w:t>
                </w:r>
                <w:r>
                  <w:rPr>
                    <w:rFonts w:ascii="Georgia" w:hAnsi="Georgia"/>
                  </w:rPr>
                  <w:t>lisada</w:t>
                </w:r>
                <w:r>
                  <w:rPr>
                    <w:rFonts w:ascii="Georgia" w:hAnsi="Georgia"/>
                    <w:spacing w:val="-29"/>
                  </w:rPr>
                  <w:t> </w:t>
                </w:r>
                <w:r>
                  <w:rPr>
                    <w:rFonts w:ascii="Georgia" w:hAnsi="Georgia"/>
                  </w:rPr>
                  <w:t>ridu</w:t>
                </w:r>
                <w:r>
                  <w:rPr>
                    <w:rFonts w:ascii="Georgia" w:hAnsi="Georgia"/>
                    <w:spacing w:val="-29"/>
                  </w:rPr>
                  <w:t> </w:t>
                </w:r>
                <w:r>
                  <w:rPr>
                    <w:rFonts w:ascii="Georgia" w:hAnsi="Georgia"/>
                  </w:rPr>
                  <w:t>–</w:t>
                </w:r>
                <w:r>
                  <w:rPr>
                    <w:rFonts w:ascii="Georgia" w:hAnsi="Georgia"/>
                    <w:spacing w:val="-30"/>
                  </w:rPr>
                  <w:t> </w:t>
                </w:r>
                <w:r>
                  <w:rPr>
                    <w:rFonts w:ascii="Georgia" w:hAnsi="Georgia"/>
                  </w:rPr>
                  <w:t>При</w:t>
                </w:r>
                <w:r>
                  <w:rPr>
                    <w:rFonts w:ascii="Georgia" w:hAnsi="Georgia"/>
                    <w:spacing w:val="-30"/>
                  </w:rPr>
                  <w:t> </w:t>
                </w:r>
                <w:r>
                  <w:rPr>
                    <w:rFonts w:ascii="Georgia" w:hAnsi="Georgia"/>
                  </w:rPr>
                  <w:t>необходимости</w:t>
                </w:r>
                <w:r>
                  <w:rPr>
                    <w:rFonts w:ascii="Georgia" w:hAnsi="Georgia"/>
                    <w:spacing w:val="-29"/>
                  </w:rPr>
                  <w:t> </w:t>
                </w:r>
                <w:r>
                  <w:rPr>
                    <w:rFonts w:ascii="Georgia" w:hAnsi="Georgia"/>
                  </w:rPr>
                  <w:t>добавить</w:t>
                </w:r>
                <w:r>
                  <w:rPr>
                    <w:rFonts w:ascii="Georgia" w:hAnsi="Georgia"/>
                    <w:spacing w:val="-29"/>
                  </w:rPr>
                  <w:t> </w:t>
                </w:r>
                <w:r>
                  <w:rPr>
                    <w:rFonts w:ascii="Georgia" w:hAnsi="Georgia"/>
                  </w:rPr>
                  <w:t>ряды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47520">
          <wp:simplePos x="0" y="0"/>
          <wp:positionH relativeFrom="page">
            <wp:posOffset>895350</wp:posOffset>
          </wp:positionH>
          <wp:positionV relativeFrom="page">
            <wp:posOffset>397509</wp:posOffset>
          </wp:positionV>
          <wp:extent cx="1394583" cy="664666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583" cy="66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48544">
          <wp:simplePos x="0" y="0"/>
          <wp:positionH relativeFrom="page">
            <wp:posOffset>895350</wp:posOffset>
          </wp:positionH>
          <wp:positionV relativeFrom="page">
            <wp:posOffset>397509</wp:posOffset>
          </wp:positionV>
          <wp:extent cx="1394583" cy="664666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4583" cy="66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t-E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t-EE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339" w:right="151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t-E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t-E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et-E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Jyrgens</dc:creator>
  <dcterms:created xsi:type="dcterms:W3CDTF">2022-04-13T07:07:05Z</dcterms:created>
  <dcterms:modified xsi:type="dcterms:W3CDTF">2022-04-13T07:07:05Z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2022-04-13T00:00:00Z</vt:filetime>
  </property>
</Properties>
</file>